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3D" w:rsidRDefault="00833331" w:rsidP="00833331">
      <w:pPr>
        <w:jc w:val="center"/>
        <w:rPr>
          <w:sz w:val="40"/>
          <w:szCs w:val="40"/>
          <w:u w:val="single"/>
        </w:rPr>
      </w:pPr>
      <w:r w:rsidRPr="00833331">
        <w:rPr>
          <w:sz w:val="40"/>
          <w:szCs w:val="40"/>
          <w:u w:val="single"/>
        </w:rPr>
        <w:t>The Three R’s to save the Environment</w:t>
      </w:r>
    </w:p>
    <w:p w:rsidR="00833331" w:rsidRDefault="00833331" w:rsidP="00833331">
      <w:pPr>
        <w:rPr>
          <w:sz w:val="32"/>
          <w:szCs w:val="32"/>
        </w:rPr>
      </w:pPr>
      <w:r>
        <w:rPr>
          <w:sz w:val="32"/>
          <w:szCs w:val="32"/>
        </w:rPr>
        <w:t>The excessive and indiscriminate use of various types of natural resources is spoiling our healthy environment day by day. We can save our environment by practicing three R’s, Reduce, Recycle and Reuse.</w:t>
      </w:r>
    </w:p>
    <w:p w:rsidR="00833331" w:rsidRDefault="00833331" w:rsidP="00833331">
      <w:pPr>
        <w:pStyle w:val="ListParagraph"/>
        <w:numPr>
          <w:ilvl w:val="0"/>
          <w:numId w:val="1"/>
        </w:numPr>
        <w:rPr>
          <w:sz w:val="32"/>
          <w:szCs w:val="32"/>
        </w:rPr>
      </w:pPr>
      <w:r>
        <w:rPr>
          <w:sz w:val="32"/>
          <w:szCs w:val="32"/>
        </w:rPr>
        <w:t xml:space="preserve">Reduce- Less use of the natural resources by cutting down on those practices which lead to their wastage. Reduce the wastage of electricity by switching off unnecessary lights and fans. Saving electricity means we are reducing the use of coal. Reduce the wastage of water by repairing the leaking taps. Reduce the use of L.P.G. by making use of petrol by walking or cycling for short distances. Reduce the use </w:t>
      </w:r>
      <w:r w:rsidR="00E04104">
        <w:rPr>
          <w:sz w:val="32"/>
          <w:szCs w:val="32"/>
        </w:rPr>
        <w:t>of water resources and fertilizers by preventing the wastage of food as a lot of water and fertilizers are used for the production of food.</w:t>
      </w:r>
    </w:p>
    <w:p w:rsidR="00E04104" w:rsidRDefault="00E04104" w:rsidP="00833331">
      <w:pPr>
        <w:pStyle w:val="ListParagraph"/>
        <w:numPr>
          <w:ilvl w:val="0"/>
          <w:numId w:val="1"/>
        </w:numPr>
        <w:rPr>
          <w:sz w:val="32"/>
          <w:szCs w:val="32"/>
        </w:rPr>
      </w:pPr>
      <w:r>
        <w:rPr>
          <w:sz w:val="32"/>
          <w:szCs w:val="32"/>
        </w:rPr>
        <w:t>Recycle- Collect the used and discarded items of paper, plastic, glass and metals and send them to the respective industries for making fresh paper, glass, or metal objects. First segregate our domestic wastes so that the materials for recycling do not get dumped with other household wastes which are to be thrown away.</w:t>
      </w:r>
    </w:p>
    <w:p w:rsidR="00E04104" w:rsidRDefault="00E04104" w:rsidP="00833331">
      <w:pPr>
        <w:pStyle w:val="ListParagraph"/>
        <w:numPr>
          <w:ilvl w:val="0"/>
          <w:numId w:val="1"/>
        </w:numPr>
        <w:rPr>
          <w:sz w:val="32"/>
          <w:szCs w:val="32"/>
        </w:rPr>
      </w:pPr>
      <w:r>
        <w:rPr>
          <w:sz w:val="32"/>
          <w:szCs w:val="32"/>
        </w:rPr>
        <w:t>Reuse- Use the same things again. Plastic jars, paper envelopes as no energy is required during reuse.</w:t>
      </w:r>
    </w:p>
    <w:p w:rsidR="00833331" w:rsidRPr="00833331" w:rsidRDefault="00833331" w:rsidP="00833331">
      <w:pPr>
        <w:pStyle w:val="ListParagraph"/>
        <w:rPr>
          <w:sz w:val="32"/>
          <w:szCs w:val="32"/>
        </w:rPr>
      </w:pPr>
    </w:p>
    <w:sectPr w:rsidR="00833331" w:rsidRPr="00833331" w:rsidSect="00EC6A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65F4"/>
    <w:multiLevelType w:val="hybridMultilevel"/>
    <w:tmpl w:val="61FEE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3331"/>
    <w:rsid w:val="00833331"/>
    <w:rsid w:val="00E04104"/>
    <w:rsid w:val="00EC6A3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2010-01-02T05:14:00Z</dcterms:created>
  <dcterms:modified xsi:type="dcterms:W3CDTF">2010-01-02T05:33:00Z</dcterms:modified>
</cp:coreProperties>
</file>